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E1AF" w14:textId="026B89BE" w:rsidR="00EF63FC" w:rsidRDefault="00EF63FC" w:rsidP="00C85804">
      <w:pPr>
        <w:rPr>
          <w:rFonts w:ascii="Arial" w:hAnsi="Arial" w:cs="Arial"/>
        </w:rPr>
      </w:pPr>
      <w:bookmarkStart w:id="0" w:name="_Hlk129621091"/>
    </w:p>
    <w:p w14:paraId="728FF11F" w14:textId="071DDA63" w:rsidR="00EF63FC" w:rsidRDefault="00EF63FC" w:rsidP="00C85804">
      <w:pPr>
        <w:rPr>
          <w:rFonts w:ascii="Arial" w:hAnsi="Arial" w:cs="Arial"/>
        </w:rPr>
      </w:pPr>
    </w:p>
    <w:p w14:paraId="1F4FBFCA" w14:textId="46995891" w:rsidR="00EF63FC" w:rsidRDefault="00EF63FC" w:rsidP="00C85804">
      <w:pPr>
        <w:rPr>
          <w:rFonts w:ascii="Arial" w:hAnsi="Arial" w:cs="Arial"/>
        </w:rPr>
      </w:pPr>
    </w:p>
    <w:p w14:paraId="4B51DC43" w14:textId="3D153486" w:rsidR="00EF63FC" w:rsidRPr="003D402A" w:rsidRDefault="00EF63FC" w:rsidP="00EF63FC">
      <w:pPr>
        <w:jc w:val="center"/>
        <w:rPr>
          <w:b/>
          <w:sz w:val="32"/>
          <w:szCs w:val="32"/>
        </w:rPr>
      </w:pPr>
      <w:r w:rsidRPr="003D402A">
        <w:rPr>
          <w:b/>
          <w:sz w:val="32"/>
          <w:szCs w:val="32"/>
        </w:rPr>
        <w:t>NOTICE OF THE SUMNER CITY COUNCIL</w:t>
      </w:r>
    </w:p>
    <w:p w14:paraId="1E7BD3ED" w14:textId="77777777" w:rsidR="00EF63FC" w:rsidRDefault="00EF63FC" w:rsidP="00EF63FC"/>
    <w:p w14:paraId="7EF2005D" w14:textId="77777777" w:rsidR="003D402A" w:rsidRDefault="003D402A" w:rsidP="00EF63FC"/>
    <w:p w14:paraId="72A9D193" w14:textId="483ED329" w:rsidR="00E47A7E" w:rsidRDefault="00EF63FC" w:rsidP="008772BB">
      <w:pPr>
        <w:jc w:val="both"/>
      </w:pPr>
      <w:r w:rsidRPr="009C2964">
        <w:rPr>
          <w:b/>
          <w:bCs/>
        </w:rPr>
        <w:t>NOTICE IS HEREBY GIVEN</w:t>
      </w:r>
      <w:r>
        <w:t xml:space="preserve"> that the City of Sumner City Council has fixed </w:t>
      </w:r>
      <w:r w:rsidR="00E47A7E">
        <w:t xml:space="preserve">Tuesday, </w:t>
      </w:r>
      <w:r w:rsidR="00E47A7E">
        <w:br/>
        <w:t xml:space="preserve">March 25, 2025, </w:t>
      </w:r>
      <w:r w:rsidR="00E27EEA">
        <w:t xml:space="preserve">as the time and date </w:t>
      </w:r>
      <w:r w:rsidR="00E47A7E">
        <w:t>to participate in the Puyallup/Sumner Chamber of Commerce Economic Forecast Luncheon. This event will be held at The Hansen Place, 823 Main St A; Sumner, 98390. Doors open at 11:15am.</w:t>
      </w:r>
    </w:p>
    <w:p w14:paraId="0C0DE6A4" w14:textId="77777777" w:rsidR="00EF63FC" w:rsidRDefault="00EF63FC" w:rsidP="008772BB">
      <w:pPr>
        <w:jc w:val="both"/>
      </w:pPr>
    </w:p>
    <w:p w14:paraId="0C55D6DB" w14:textId="2B696F45" w:rsidR="00EF63FC" w:rsidRDefault="00EF63FC" w:rsidP="008772BB">
      <w:pPr>
        <w:jc w:val="both"/>
      </w:pPr>
      <w:r>
        <w:t xml:space="preserve">A quorum of the City Councilmembers is expected to be present for this event. This is not a business meeting of the </w:t>
      </w:r>
      <w:r w:rsidR="003D402A">
        <w:t>Council,</w:t>
      </w:r>
      <w:r>
        <w:t xml:space="preserve"> and no action will be taken.</w:t>
      </w:r>
    </w:p>
    <w:p w14:paraId="7382D9E9" w14:textId="77777777" w:rsidR="009C2964" w:rsidRDefault="009C2964" w:rsidP="008772BB">
      <w:pPr>
        <w:jc w:val="both"/>
      </w:pPr>
    </w:p>
    <w:p w14:paraId="47A24347" w14:textId="77777777" w:rsidR="009C2964" w:rsidRDefault="009C2964" w:rsidP="008772BB">
      <w:pPr>
        <w:jc w:val="both"/>
      </w:pPr>
    </w:p>
    <w:p w14:paraId="58738754" w14:textId="77777777" w:rsidR="009C2964" w:rsidRDefault="009C2964" w:rsidP="009C2964"/>
    <w:p w14:paraId="3118BB11" w14:textId="2D804B22" w:rsidR="009C2964" w:rsidRDefault="009C2964" w:rsidP="009C2964">
      <w:pPr>
        <w:jc w:val="both"/>
      </w:pPr>
      <w:r w:rsidRPr="009C2964">
        <w:rPr>
          <w:b/>
          <w:bCs/>
        </w:rPr>
        <w:t>NOTICE IS HEREBY GIVEN</w:t>
      </w:r>
      <w:r>
        <w:t xml:space="preserve"> that the City of Sumner City Council has fixed </w:t>
      </w:r>
      <w:r w:rsidR="00E47A7E">
        <w:t>Saturday</w:t>
      </w:r>
      <w:r>
        <w:t xml:space="preserve">, </w:t>
      </w:r>
      <w:r>
        <w:br/>
      </w:r>
      <w:r w:rsidR="00E47A7E">
        <w:t xml:space="preserve">April 2, 2025, beginning at 2:30 as the time </w:t>
      </w:r>
      <w:r w:rsidR="00E27EEA">
        <w:t xml:space="preserve">and date </w:t>
      </w:r>
      <w:r>
        <w:t xml:space="preserve">to participate in the </w:t>
      </w:r>
      <w:r w:rsidR="00E47A7E">
        <w:t>Daffodil Grand Floral Parade</w:t>
      </w:r>
      <w:r>
        <w:t>.</w:t>
      </w:r>
    </w:p>
    <w:p w14:paraId="646D18D0" w14:textId="77777777" w:rsidR="009C2964" w:rsidRDefault="009C2964" w:rsidP="009C2964">
      <w:pPr>
        <w:jc w:val="both"/>
      </w:pPr>
    </w:p>
    <w:p w14:paraId="1CCD4D00" w14:textId="7299F877" w:rsidR="009C2964" w:rsidRDefault="009C2964" w:rsidP="009C2964">
      <w:pPr>
        <w:jc w:val="both"/>
      </w:pPr>
      <w:r>
        <w:t xml:space="preserve">A quorum of the City Councilmembers is expected to be present for this event. This is not a business meeting of the </w:t>
      </w:r>
      <w:r w:rsidR="003D402A">
        <w:t>Council,</w:t>
      </w:r>
      <w:r>
        <w:t xml:space="preserve"> and no action will be taken.</w:t>
      </w:r>
    </w:p>
    <w:p w14:paraId="6B244F10" w14:textId="77777777" w:rsidR="009C2964" w:rsidRDefault="009C2964" w:rsidP="008772BB">
      <w:pPr>
        <w:jc w:val="both"/>
      </w:pPr>
    </w:p>
    <w:p w14:paraId="15BB95EE" w14:textId="77777777" w:rsidR="009C2964" w:rsidRDefault="009C2964" w:rsidP="008772BB">
      <w:pPr>
        <w:jc w:val="both"/>
      </w:pPr>
    </w:p>
    <w:p w14:paraId="33FED9BE" w14:textId="77777777" w:rsidR="00EF63FC" w:rsidRDefault="00EF63FC" w:rsidP="00EF63FC"/>
    <w:p w14:paraId="52F411FC" w14:textId="63FB7CD3" w:rsidR="00EF63FC" w:rsidRDefault="00EF63FC" w:rsidP="00EF63F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11B31CA" wp14:editId="477FD942">
            <wp:extent cx="1743075" cy="48577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C0B8" w14:textId="77777777" w:rsidR="00EF63FC" w:rsidRDefault="00EF63FC" w:rsidP="00EF63FC">
      <w:pPr>
        <w:rPr>
          <w:sz w:val="22"/>
          <w:szCs w:val="22"/>
        </w:rPr>
      </w:pPr>
      <w:r>
        <w:rPr>
          <w:sz w:val="22"/>
          <w:szCs w:val="22"/>
        </w:rPr>
        <w:t>City Clerk Michelle Converse, CMC</w:t>
      </w:r>
    </w:p>
    <w:p w14:paraId="7F883A51" w14:textId="77777777" w:rsidR="00EF63FC" w:rsidRDefault="00EF63FC" w:rsidP="00EF63FC">
      <w:pPr>
        <w:ind w:left="360"/>
      </w:pPr>
    </w:p>
    <w:p w14:paraId="28322FC9" w14:textId="77777777" w:rsidR="00EF63FC" w:rsidRDefault="00EF63FC" w:rsidP="00EF63FC">
      <w:pPr>
        <w:ind w:left="360"/>
      </w:pPr>
    </w:p>
    <w:p w14:paraId="03E7985C" w14:textId="37F7658A" w:rsidR="00EF63FC" w:rsidRPr="004F059A" w:rsidRDefault="00B93EA9" w:rsidP="00C85804">
      <w:pPr>
        <w:rPr>
          <w:rFonts w:ascii="Arial" w:hAnsi="Arial" w:cs="Arial"/>
        </w:rPr>
      </w:pPr>
      <w:r>
        <w:rPr>
          <w:i/>
          <w:sz w:val="22"/>
          <w:szCs w:val="22"/>
        </w:rPr>
        <w:t xml:space="preserve">emailed &amp; posted </w:t>
      </w:r>
      <w:bookmarkEnd w:id="0"/>
      <w:r w:rsidR="00E27EEA">
        <w:rPr>
          <w:i/>
          <w:sz w:val="22"/>
          <w:szCs w:val="22"/>
        </w:rPr>
        <w:t>March 13, 2025</w:t>
      </w:r>
    </w:p>
    <w:sectPr w:rsidR="00EF63FC" w:rsidRPr="004F059A" w:rsidSect="00852BA1">
      <w:headerReference w:type="first" r:id="rId13"/>
      <w:footerReference w:type="first" r:id="rId14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5EE4" w14:textId="77777777" w:rsidR="000415C4" w:rsidRDefault="000415C4" w:rsidP="00BC0AF6">
      <w:r>
        <w:separator/>
      </w:r>
    </w:p>
  </w:endnote>
  <w:endnote w:type="continuationSeparator" w:id="0">
    <w:p w14:paraId="532399D2" w14:textId="77777777" w:rsidR="000415C4" w:rsidRDefault="000415C4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36C0" w14:textId="77777777" w:rsidR="000415C4" w:rsidRDefault="000415C4" w:rsidP="00BC0AF6">
      <w:r>
        <w:separator/>
      </w:r>
    </w:p>
  </w:footnote>
  <w:footnote w:type="continuationSeparator" w:id="0">
    <w:p w14:paraId="6AB6CB2C" w14:textId="77777777" w:rsidR="000415C4" w:rsidRDefault="000415C4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3779"/>
    <w:rsid w:val="00014355"/>
    <w:rsid w:val="000232B3"/>
    <w:rsid w:val="0002437F"/>
    <w:rsid w:val="00024EB6"/>
    <w:rsid w:val="000415C4"/>
    <w:rsid w:val="00055202"/>
    <w:rsid w:val="00064EEB"/>
    <w:rsid w:val="00066DA5"/>
    <w:rsid w:val="00071073"/>
    <w:rsid w:val="00071449"/>
    <w:rsid w:val="00072CC4"/>
    <w:rsid w:val="00090A04"/>
    <w:rsid w:val="000F4729"/>
    <w:rsid w:val="00123574"/>
    <w:rsid w:val="00131758"/>
    <w:rsid w:val="00150E8A"/>
    <w:rsid w:val="001737AD"/>
    <w:rsid w:val="00173FC4"/>
    <w:rsid w:val="00190AFB"/>
    <w:rsid w:val="001C3102"/>
    <w:rsid w:val="001C75E8"/>
    <w:rsid w:val="001D029F"/>
    <w:rsid w:val="001E0544"/>
    <w:rsid w:val="001F0D59"/>
    <w:rsid w:val="001F76D2"/>
    <w:rsid w:val="00224C17"/>
    <w:rsid w:val="00231379"/>
    <w:rsid w:val="00246A21"/>
    <w:rsid w:val="002729A4"/>
    <w:rsid w:val="00273129"/>
    <w:rsid w:val="00277470"/>
    <w:rsid w:val="002857B9"/>
    <w:rsid w:val="00294FC1"/>
    <w:rsid w:val="002B4D2C"/>
    <w:rsid w:val="002F76C3"/>
    <w:rsid w:val="0030121E"/>
    <w:rsid w:val="003257D3"/>
    <w:rsid w:val="00327E17"/>
    <w:rsid w:val="00334E2C"/>
    <w:rsid w:val="003412CB"/>
    <w:rsid w:val="003439FC"/>
    <w:rsid w:val="00344594"/>
    <w:rsid w:val="003622D9"/>
    <w:rsid w:val="0037397F"/>
    <w:rsid w:val="00374273"/>
    <w:rsid w:val="003863F3"/>
    <w:rsid w:val="003A0D64"/>
    <w:rsid w:val="003B3FE9"/>
    <w:rsid w:val="003D402A"/>
    <w:rsid w:val="003E2094"/>
    <w:rsid w:val="00401202"/>
    <w:rsid w:val="004129DC"/>
    <w:rsid w:val="00464C46"/>
    <w:rsid w:val="0046613B"/>
    <w:rsid w:val="004826FE"/>
    <w:rsid w:val="00497B76"/>
    <w:rsid w:val="004A5022"/>
    <w:rsid w:val="004A5C8D"/>
    <w:rsid w:val="004C3D99"/>
    <w:rsid w:val="004E461D"/>
    <w:rsid w:val="004F059A"/>
    <w:rsid w:val="00501581"/>
    <w:rsid w:val="005312E6"/>
    <w:rsid w:val="00532297"/>
    <w:rsid w:val="005347C6"/>
    <w:rsid w:val="00534D4A"/>
    <w:rsid w:val="0053747D"/>
    <w:rsid w:val="005619AA"/>
    <w:rsid w:val="00577A02"/>
    <w:rsid w:val="005834D0"/>
    <w:rsid w:val="00583A78"/>
    <w:rsid w:val="005845DD"/>
    <w:rsid w:val="0059382D"/>
    <w:rsid w:val="005A725A"/>
    <w:rsid w:val="005B4DEF"/>
    <w:rsid w:val="005C1843"/>
    <w:rsid w:val="005E5A0F"/>
    <w:rsid w:val="005F5928"/>
    <w:rsid w:val="005F7231"/>
    <w:rsid w:val="006507C9"/>
    <w:rsid w:val="00653F17"/>
    <w:rsid w:val="00667126"/>
    <w:rsid w:val="006769CE"/>
    <w:rsid w:val="006B42AD"/>
    <w:rsid w:val="006B7B3F"/>
    <w:rsid w:val="006D0473"/>
    <w:rsid w:val="006E7E5D"/>
    <w:rsid w:val="006F4F0A"/>
    <w:rsid w:val="0070225C"/>
    <w:rsid w:val="00704A92"/>
    <w:rsid w:val="007422BD"/>
    <w:rsid w:val="0076063B"/>
    <w:rsid w:val="00775ECA"/>
    <w:rsid w:val="00806E63"/>
    <w:rsid w:val="0082643D"/>
    <w:rsid w:val="00852BA1"/>
    <w:rsid w:val="00860E44"/>
    <w:rsid w:val="008650A4"/>
    <w:rsid w:val="008772BB"/>
    <w:rsid w:val="00895F89"/>
    <w:rsid w:val="008A2EF4"/>
    <w:rsid w:val="008C33DD"/>
    <w:rsid w:val="008E59B6"/>
    <w:rsid w:val="009326DF"/>
    <w:rsid w:val="009373F0"/>
    <w:rsid w:val="00942751"/>
    <w:rsid w:val="00966EBE"/>
    <w:rsid w:val="00972194"/>
    <w:rsid w:val="009741E3"/>
    <w:rsid w:val="00981202"/>
    <w:rsid w:val="0099115A"/>
    <w:rsid w:val="009A5459"/>
    <w:rsid w:val="009B629F"/>
    <w:rsid w:val="009C2964"/>
    <w:rsid w:val="009D4FC3"/>
    <w:rsid w:val="009D5A82"/>
    <w:rsid w:val="009F75B3"/>
    <w:rsid w:val="00A21B8A"/>
    <w:rsid w:val="00A27547"/>
    <w:rsid w:val="00A42F64"/>
    <w:rsid w:val="00A47A7D"/>
    <w:rsid w:val="00A50276"/>
    <w:rsid w:val="00A534BA"/>
    <w:rsid w:val="00A71F3B"/>
    <w:rsid w:val="00A87E8E"/>
    <w:rsid w:val="00A915EF"/>
    <w:rsid w:val="00A94B56"/>
    <w:rsid w:val="00AD24E2"/>
    <w:rsid w:val="00AF1CA2"/>
    <w:rsid w:val="00AF1E9D"/>
    <w:rsid w:val="00AF603C"/>
    <w:rsid w:val="00B0081C"/>
    <w:rsid w:val="00B129D4"/>
    <w:rsid w:val="00B43C25"/>
    <w:rsid w:val="00B544E1"/>
    <w:rsid w:val="00B8174F"/>
    <w:rsid w:val="00B92B9A"/>
    <w:rsid w:val="00B93AA9"/>
    <w:rsid w:val="00B93EA9"/>
    <w:rsid w:val="00B953FE"/>
    <w:rsid w:val="00BC0AF6"/>
    <w:rsid w:val="00BE20D7"/>
    <w:rsid w:val="00BE4099"/>
    <w:rsid w:val="00BF7C8D"/>
    <w:rsid w:val="00C23713"/>
    <w:rsid w:val="00C66BA5"/>
    <w:rsid w:val="00C85804"/>
    <w:rsid w:val="00C87708"/>
    <w:rsid w:val="00CB4643"/>
    <w:rsid w:val="00CB7699"/>
    <w:rsid w:val="00CC1A65"/>
    <w:rsid w:val="00CF0A33"/>
    <w:rsid w:val="00D0164B"/>
    <w:rsid w:val="00D0501E"/>
    <w:rsid w:val="00D14C36"/>
    <w:rsid w:val="00D6188C"/>
    <w:rsid w:val="00D75EFF"/>
    <w:rsid w:val="00D76BBA"/>
    <w:rsid w:val="00D84A7D"/>
    <w:rsid w:val="00D85945"/>
    <w:rsid w:val="00DB4D4C"/>
    <w:rsid w:val="00DC5A6B"/>
    <w:rsid w:val="00DD5EA8"/>
    <w:rsid w:val="00DE4541"/>
    <w:rsid w:val="00E06A13"/>
    <w:rsid w:val="00E23C61"/>
    <w:rsid w:val="00E244EB"/>
    <w:rsid w:val="00E27EEA"/>
    <w:rsid w:val="00E47A7E"/>
    <w:rsid w:val="00E712FA"/>
    <w:rsid w:val="00E77D85"/>
    <w:rsid w:val="00E8309B"/>
    <w:rsid w:val="00E915DF"/>
    <w:rsid w:val="00E91F52"/>
    <w:rsid w:val="00EA2041"/>
    <w:rsid w:val="00EA5367"/>
    <w:rsid w:val="00EB6C8C"/>
    <w:rsid w:val="00ED6FD2"/>
    <w:rsid w:val="00EF63FC"/>
    <w:rsid w:val="00F03F41"/>
    <w:rsid w:val="00F3580E"/>
    <w:rsid w:val="00F46F1C"/>
    <w:rsid w:val="00F47C83"/>
    <w:rsid w:val="00F615F8"/>
    <w:rsid w:val="00F76671"/>
    <w:rsid w:val="00F81081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2025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E27D-8F7C-4B0A-BCB1-8FB95C744E46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2.xml><?xml version="1.0" encoding="utf-8"?>
<ds:datastoreItem xmlns:ds="http://schemas.openxmlformats.org/officeDocument/2006/customXml" ds:itemID="{42E45FE0-E18C-4BAF-B638-A4723045A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4EB78-9D5D-4CF6-AE9F-7352345C28A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870B6A3-748C-491C-AFE9-442370B29B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2</cp:revision>
  <cp:lastPrinted>2022-05-02T22:20:00Z</cp:lastPrinted>
  <dcterms:created xsi:type="dcterms:W3CDTF">2025-03-13T17:57:00Z</dcterms:created>
  <dcterms:modified xsi:type="dcterms:W3CDTF">2025-03-13T17:57:00Z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0x010100B823971C5864CF4BAF8F6439406BAE3D00F18F425E1A75F447B76A86565F3B2D9700497866EB4A33F14B9334FF515EBC2ECD</vt:lpwstr>
  </property>
</Properties>
</file>